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A" w:rsidRDefault="00AF43AA" w:rsidP="00AF43AA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7/18.06.2024 Г. НА ПК по </w:t>
      </w:r>
      <w:r>
        <w:rPr>
          <w:lang w:val="bg-BG"/>
        </w:rPr>
        <w:t>ЗСП</w:t>
      </w:r>
    </w:p>
    <w:p w:rsidR="00AF43AA" w:rsidRDefault="00AF43AA" w:rsidP="00AF43AA">
      <w:pPr>
        <w:pStyle w:val="a3"/>
        <w:tabs>
          <w:tab w:val="left" w:pos="426"/>
          <w:tab w:val="left" w:pos="1560"/>
          <w:tab w:val="left" w:pos="4678"/>
        </w:tabs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F43AA" w:rsidRPr="003A6B4F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263 Застраховане на социални жилищни имоти – частна общинска собственост</w:t>
      </w:r>
      <w:r w:rsidRPr="008C19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1948" w:rsidRPr="008C1948">
        <w:rPr>
          <w:rFonts w:ascii="Times New Roman" w:hAnsi="Times New Roman" w:cs="Times New Roman"/>
          <w:b/>
          <w:bCs/>
          <w:sz w:val="24"/>
          <w:szCs w:val="24"/>
          <w:lang w:val="bg-BG"/>
        </w:rPr>
        <w:t>- Приема – 7/0/0.</w:t>
      </w:r>
    </w:p>
    <w:p w:rsidR="00AF43AA" w:rsidRPr="008C1948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 w:rsidR="008C19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C1948" w:rsidRPr="008C19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Не приема – 4/0/4.</w:t>
      </w:r>
    </w:p>
    <w:p w:rsidR="008C1948" w:rsidRPr="00DC298F" w:rsidRDefault="008C1948" w:rsidP="008C1948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C298F">
        <w:rPr>
          <w:rFonts w:ascii="Times New Roman" w:hAnsi="Times New Roman" w:cs="Times New Roman"/>
          <w:b/>
          <w:bCs/>
          <w:sz w:val="24"/>
          <w:szCs w:val="24"/>
          <w:lang w:val="bg-BG"/>
        </w:rPr>
        <w:t>О.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Дяков – </w:t>
      </w:r>
      <w:r w:rsidRPr="00DC298F">
        <w:rPr>
          <w:rFonts w:ascii="Times New Roman" w:hAnsi="Times New Roman" w:cs="Times New Roman"/>
          <w:bCs/>
          <w:sz w:val="24"/>
          <w:szCs w:val="24"/>
          <w:lang w:val="bg-BG"/>
        </w:rPr>
        <w:t>да отпадне т.2.10 и т.2.1. да се презицира</w:t>
      </w:r>
      <w:r w:rsidR="00DC298F" w:rsidRPr="00DC298F">
        <w:rPr>
          <w:rFonts w:ascii="Times New Roman" w:hAnsi="Times New Roman" w:cs="Times New Roman"/>
          <w:bCs/>
          <w:sz w:val="24"/>
          <w:szCs w:val="24"/>
          <w:lang w:val="bg-BG"/>
        </w:rPr>
        <w:t>, тъй като тези условия ще плашат наемателите.</w:t>
      </w:r>
    </w:p>
    <w:p w:rsidR="00DC298F" w:rsidRPr="00DC298F" w:rsidRDefault="00DC298F" w:rsidP="008C1948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C298F">
        <w:rPr>
          <w:rFonts w:ascii="Times New Roman" w:hAnsi="Times New Roman" w:cs="Times New Roman"/>
          <w:b/>
          <w:bCs/>
          <w:sz w:val="24"/>
          <w:szCs w:val="24"/>
          <w:lang w:val="bg-BG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Муртезова – </w:t>
      </w:r>
      <w:r w:rsidRPr="00DC298F">
        <w:rPr>
          <w:rFonts w:ascii="Times New Roman" w:hAnsi="Times New Roman" w:cs="Times New Roman"/>
          <w:bCs/>
          <w:sz w:val="24"/>
          <w:szCs w:val="24"/>
          <w:lang w:val="bg-BG"/>
        </w:rPr>
        <w:t>кои спортни обекти в момента не се използват по предназначение? Има ли спортни обекти, за които да не се полагат грижи?</w:t>
      </w:r>
    </w:p>
    <w:p w:rsidR="00AF43AA" w:rsidRPr="00597DB9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275 Одобряване на Договор за сътрудничество за реализиране на програма „Академия за родители към Община 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B652CD">
        <w:rPr>
          <w:rFonts w:ascii="Times New Roman" w:hAnsi="Times New Roman" w:cs="Times New Roman"/>
          <w:bCs/>
          <w:sz w:val="24"/>
          <w:szCs w:val="24"/>
        </w:rPr>
        <w:t xml:space="preserve"> дейност „Общинско училище за бъдещи и настоящи родители“</w:t>
      </w:r>
      <w:r w:rsidR="00D9646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9646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D9646B" w:rsidRDefault="00597DB9" w:rsidP="00D9646B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П. Кашукеева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 предходно разглеждане на подобно предложение беше прието предложение за включване на юрист към академията, който да разяснява на бъдещите родители какво им се предоставя като услуги и какви стъпки следва да извървят. Нека да се включи такава услуга.</w:t>
      </w:r>
    </w:p>
    <w:p w:rsidR="00597DB9" w:rsidRDefault="00597DB9" w:rsidP="00D9646B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А. Муртезова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информацията за бъдещите родители да бъде разпечатана на листовки, която да им се предоставя. Поставен ли е климатик и с каква мощност в помещението на бившия Дом майка и дете? Пиарите на общината да работят активно, за да има чуваемост и да се знае за тази академия.</w:t>
      </w:r>
    </w:p>
    <w:p w:rsidR="00597DB9" w:rsidRPr="00D9646B" w:rsidRDefault="00597DB9" w:rsidP="00D9646B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Пл. Ангелова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общината обвързана ли е финансово с академията?</w:t>
      </w:r>
    </w:p>
    <w:p w:rsidR="00AF43AA" w:rsidRPr="00140A0B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 w:rsidR="00140A0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40A0B" w:rsidRP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7/0/1.</w:t>
      </w:r>
    </w:p>
    <w:p w:rsidR="00AF43AA" w:rsidRPr="00F02923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286 </w:t>
      </w:r>
      <w:r w:rsidRPr="00F02923">
        <w:rPr>
          <w:rFonts w:ascii="Times New Roman" w:hAnsi="Times New Roman" w:cs="Times New Roman"/>
          <w:bCs/>
          <w:sz w:val="24"/>
          <w:szCs w:val="24"/>
        </w:rPr>
        <w:t>Определяне на нов председател на Общински съвет по наркотични вещества /ОбСНВ/ - Русе</w:t>
      </w:r>
      <w:r w:rsidR="00140A0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140A0B" w:rsidRPr="00140A0B" w:rsidRDefault="00AF43AA" w:rsidP="00AF43AA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923">
        <w:rPr>
          <w:rFonts w:ascii="Times New Roman" w:hAnsi="Times New Roman" w:cs="Times New Roman"/>
          <w:bCs/>
          <w:sz w:val="24"/>
          <w:szCs w:val="24"/>
        </w:rPr>
        <w:t xml:space="preserve">К.л. № 287 Корекция </w:t>
      </w:r>
      <w:proofErr w:type="gramStart"/>
      <w:r w:rsidRPr="00F02923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F02923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   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риема – </w:t>
      </w:r>
      <w:r w:rsid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AF43AA" w:rsidRPr="00F02923" w:rsidRDefault="00140A0B" w:rsidP="00140A0B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П. Кашукеева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30.10.2024 г. е срокът за усвояване на средствата. На какво ниво е общината и ще успее ли да се вмести в този срок?</w:t>
      </w:r>
      <w:r w:rsidR="00AF43AA" w:rsidRPr="00F0292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40A0B" w:rsidRPr="00140A0B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289 </w:t>
      </w:r>
      <w:r w:rsidRPr="00F02923">
        <w:rPr>
          <w:rFonts w:ascii="Times New Roman" w:hAnsi="Times New Roman" w:cs="Times New Roman"/>
          <w:bCs/>
          <w:sz w:val="24"/>
          <w:szCs w:val="24"/>
        </w:rPr>
        <w:t xml:space="preserve">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F02923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F02923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AF43AA" w:rsidRDefault="00140A0B" w:rsidP="00140A0B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Кукленият театър знае ли за този проект? Има ли субординация? Какво се случва с проекта за Художествената галерия? Какви дейности ще се извършват там? При такива проекти общината да се консултира с експерти в съответната област, а не само с архитекти и проектанти.</w:t>
      </w:r>
      <w:r w:rsidR="00AF43AA" w:rsidRPr="00F02923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F43AA" w:rsidRPr="00F02923" w:rsidRDefault="00AF43AA" w:rsidP="00AF43AA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923">
        <w:rPr>
          <w:rFonts w:ascii="Times New Roman" w:hAnsi="Times New Roman" w:cs="Times New Roman"/>
          <w:bCs/>
          <w:sz w:val="24"/>
          <w:szCs w:val="24"/>
        </w:rPr>
        <w:t>К.л. № 290 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булевардната</w:t>
      </w:r>
      <w:r w:rsidRPr="00F02923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F02923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F02923">
        <w:rPr>
          <w:rFonts w:ascii="Times New Roman" w:hAnsi="Times New Roman" w:cs="Times New Roman"/>
          <w:bCs/>
          <w:sz w:val="24"/>
          <w:szCs w:val="24"/>
        </w:rPr>
        <w:t xml:space="preserve"> – 2027 г.     </w:t>
      </w:r>
      <w:r w:rsidR="00140A0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  <w:r w:rsidRPr="00F0292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F43AA" w:rsidRPr="00140A0B" w:rsidRDefault="00AF43AA" w:rsidP="00AF43AA">
      <w:pPr>
        <w:pStyle w:val="a3"/>
        <w:numPr>
          <w:ilvl w:val="0"/>
          <w:numId w:val="2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292 </w:t>
      </w:r>
      <w:r w:rsidRPr="00F02923">
        <w:rPr>
          <w:rFonts w:ascii="Times New Roman" w:hAnsi="Times New Roman" w:cs="Times New Roman"/>
          <w:bCs/>
          <w:sz w:val="24"/>
          <w:szCs w:val="24"/>
        </w:rPr>
        <w:t xml:space="preserve">Отдаване под наем на имот - частна общинска собственост, за клуб на Сдружение „Център </w:t>
      </w:r>
      <w:proofErr w:type="gramStart"/>
      <w:r w:rsidRPr="00F02923">
        <w:rPr>
          <w:rFonts w:ascii="Times New Roman" w:hAnsi="Times New Roman" w:cs="Times New Roman"/>
          <w:bCs/>
          <w:sz w:val="24"/>
          <w:szCs w:val="24"/>
        </w:rPr>
        <w:t>Динамика“</w:t>
      </w:r>
      <w:r w:rsidR="00140A0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proofErr w:type="gramEnd"/>
      <w:r w:rsidR="00140A0B" w:rsidRPr="00597D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Приема – 8/0/0.</w:t>
      </w:r>
    </w:p>
    <w:p w:rsidR="004864C1" w:rsidRDefault="00140A0B" w:rsidP="00140A0B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36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0A0B">
        <w:rPr>
          <w:rFonts w:ascii="Times New Roman" w:hAnsi="Times New Roman" w:cs="Times New Roman"/>
          <w:b/>
          <w:bCs/>
          <w:sz w:val="24"/>
          <w:szCs w:val="24"/>
          <w:lang w:val="bg-BG"/>
        </w:rPr>
        <w:t>А. Муртезова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отдаването под наем да бъде безвъзмездно. Център Динамика са единствените, които работят с институции и граждани срещу насилието над жени.</w:t>
      </w:r>
    </w:p>
    <w:p w:rsidR="007471C6" w:rsidRDefault="007471C6" w:rsidP="007471C6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lastRenderedPageBreak/>
        <w:t xml:space="preserve">ИЗВЛЕЧЕНИЕ ОТ ПРОТОКОЛ № 7/19.06.2024 Г. НА ПК по </w:t>
      </w:r>
      <w:r>
        <w:rPr>
          <w:lang w:val="bg-BG"/>
        </w:rPr>
        <w:t>МС</w:t>
      </w:r>
    </w:p>
    <w:p w:rsidR="007471C6" w:rsidRPr="001705FC" w:rsidRDefault="007471C6" w:rsidP="007471C6">
      <w:pPr>
        <w:pStyle w:val="a3"/>
        <w:numPr>
          <w:ilvl w:val="0"/>
          <w:numId w:val="3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 w:rsidR="00CC448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C448A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9/0/0.</w:t>
      </w:r>
    </w:p>
    <w:p w:rsidR="00CC448A" w:rsidRDefault="00CC448A" w:rsidP="00CC448A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В. Павлов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грешна е политиката на общината за отдаване под наем на спортните клубове. Би трябвало общината да инвестира и да развива спортните бази, които да се отдават по график. Т.1.2. – защо да не се преотдава на трети лица базата?</w:t>
      </w:r>
      <w:r w:rsid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се създаде нова точка т.1.6. със следния текст: Община Русе си запазва правото да ползва безвъзмездно спортния обект по предварително изготвен график 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4/0/5.</w:t>
      </w:r>
    </w:p>
    <w:p w:rsidR="001705FC" w:rsidRDefault="001705FC" w:rsidP="001705FC">
      <w:p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Ел. Досева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никога общината не е поддържала цялата спортна база.</w:t>
      </w:r>
    </w:p>
    <w:p w:rsidR="001705FC" w:rsidRDefault="001705FC" w:rsidP="001705FC">
      <w:p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Евг. Игнатов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има ли постъпили становища от граждани по промени в наредбата? Т.2.10 да отпадне или да се измени нейното съдържание.</w:t>
      </w:r>
      <w:r w:rsidRPr="00170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705FC" w:rsidRDefault="001705FC" w:rsidP="001705FC">
      <w:p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Кунчев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попитат спортни клубове какво мислят за промяна на наредбата.</w:t>
      </w:r>
    </w:p>
    <w:p w:rsidR="007471C6" w:rsidRPr="001705FC" w:rsidRDefault="007471C6" w:rsidP="00FD06ED">
      <w:pPr>
        <w:pStyle w:val="a3"/>
        <w:numPr>
          <w:ilvl w:val="0"/>
          <w:numId w:val="3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705FC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 w:rsidR="001705FC" w:rsidRP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8/0/0.</w:t>
      </w:r>
    </w:p>
    <w:p w:rsidR="001705FC" w:rsidRPr="001705FC" w:rsidRDefault="007471C6" w:rsidP="001705FC">
      <w:pPr>
        <w:pStyle w:val="a3"/>
        <w:numPr>
          <w:ilvl w:val="0"/>
          <w:numId w:val="3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287 </w:t>
      </w:r>
      <w:r w:rsidRPr="004D0515">
        <w:rPr>
          <w:rFonts w:ascii="Times New Roman" w:hAnsi="Times New Roman" w:cs="Times New Roman"/>
          <w:bCs/>
          <w:sz w:val="24"/>
          <w:szCs w:val="24"/>
        </w:rPr>
        <w:t xml:space="preserve">Корекция </w:t>
      </w:r>
      <w:proofErr w:type="gramStart"/>
      <w:r w:rsidRPr="004D0515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4D0515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 </w:t>
      </w:r>
      <w:r w:rsid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– </w:t>
      </w:r>
      <w:r w:rsid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7471C6" w:rsidRPr="001705FC" w:rsidRDefault="001705FC" w:rsidP="001705FC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В. Павлов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за ул. Плиска няма целеви средства, а собствени. Това не е така за ул. Доростол и ул. Тулча. В таблицата да се напише „било – става“. Разминаването между ул. Плиска и ул. Доростол е огромна. Ще се усвоят ли средствата до определения срок? На заседание на ПК по КДТБД да се предостави справка какви средства са усвоени до сега.</w:t>
      </w:r>
    </w:p>
    <w:p w:rsidR="007471C6" w:rsidRPr="001705FC" w:rsidRDefault="007471C6" w:rsidP="001705FC">
      <w:pPr>
        <w:pStyle w:val="a3"/>
        <w:numPr>
          <w:ilvl w:val="0"/>
          <w:numId w:val="3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D0515">
        <w:rPr>
          <w:rFonts w:ascii="Times New Roman" w:hAnsi="Times New Roman" w:cs="Times New Roman"/>
          <w:bCs/>
          <w:sz w:val="24"/>
          <w:szCs w:val="24"/>
        </w:rPr>
        <w:t xml:space="preserve">К.л. № 289 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4D0515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4D0515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 w:rsid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8/0/0.</w:t>
      </w:r>
      <w:r w:rsidRPr="001705F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705FC" w:rsidRPr="001705FC" w:rsidRDefault="007471C6" w:rsidP="001705FC">
      <w:pPr>
        <w:pStyle w:val="a3"/>
        <w:numPr>
          <w:ilvl w:val="0"/>
          <w:numId w:val="3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290 </w:t>
      </w:r>
      <w:r w:rsidRPr="004D0515">
        <w:rPr>
          <w:rFonts w:ascii="Times New Roman" w:hAnsi="Times New Roman" w:cs="Times New Roman"/>
          <w:bCs/>
          <w:sz w:val="24"/>
          <w:szCs w:val="24"/>
        </w:rPr>
        <w:t>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булевардната</w:t>
      </w:r>
      <w:r w:rsidRPr="004D0515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4D0515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4D0515">
        <w:rPr>
          <w:rFonts w:ascii="Times New Roman" w:hAnsi="Times New Roman" w:cs="Times New Roman"/>
          <w:bCs/>
          <w:sz w:val="24"/>
          <w:szCs w:val="24"/>
        </w:rPr>
        <w:t xml:space="preserve"> – 2027 г.    </w:t>
      </w:r>
      <w:r w:rsidR="00170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1705FC" w:rsidRPr="001705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8/0/0.</w:t>
      </w:r>
    </w:p>
    <w:p w:rsidR="007471C6" w:rsidRDefault="007471C6" w:rsidP="001705FC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D051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471C6" w:rsidRDefault="007471C6" w:rsidP="007471C6">
      <w:p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471C6" w:rsidRDefault="007471C6" w:rsidP="007471C6">
      <w:p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471C6" w:rsidRDefault="007471C6" w:rsidP="007471C6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7/19.06.2024 Г. НА ПК по </w:t>
      </w:r>
      <w:r>
        <w:rPr>
          <w:lang w:val="bg-BG"/>
        </w:rPr>
        <w:t>КРВ</w:t>
      </w:r>
    </w:p>
    <w:p w:rsidR="007471C6" w:rsidRPr="00715C0E" w:rsidRDefault="007471C6" w:rsidP="007471C6">
      <w:pPr>
        <w:pStyle w:val="a3"/>
        <w:numPr>
          <w:ilvl w:val="0"/>
          <w:numId w:val="4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 w:rsidR="00715C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– 6/0/2.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О. Дяков – т.2.10 да отпадне.</w:t>
      </w:r>
    </w:p>
    <w:p w:rsidR="00715C0E" w:rsidRPr="00B652CD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И. Веселинов – т.2.10 да се доразвие. Да се създадат защити за наемателите.</w:t>
      </w:r>
    </w:p>
    <w:p w:rsidR="007471C6" w:rsidRPr="00715C0E" w:rsidRDefault="007471C6" w:rsidP="007471C6">
      <w:pPr>
        <w:pStyle w:val="a3"/>
        <w:numPr>
          <w:ilvl w:val="0"/>
          <w:numId w:val="4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276 Отчет за 63. МФ „Мартенски музикални 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дни“ Русе</w:t>
      </w:r>
      <w:proofErr w:type="gramEnd"/>
      <w:r w:rsidRPr="00B652CD">
        <w:rPr>
          <w:rFonts w:ascii="Times New Roman" w:hAnsi="Times New Roman" w:cs="Times New Roman"/>
          <w:bCs/>
          <w:sz w:val="24"/>
          <w:szCs w:val="24"/>
        </w:rPr>
        <w:t>, 15 – 31 март, 2024</w:t>
      </w:r>
      <w:r w:rsidR="00715C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– 8/0/0.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трябва да се съсредоточим върху продажбата на билети.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Пл. Ангелова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какво налага наличието на преходен остатък при положение, че средствата от дарения и спонсори са повече?</w:t>
      </w:r>
    </w:p>
    <w:p w:rsidR="00715C0E" w:rsidRPr="00B652CD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колкото по-рано се работи за следващата програма, толкова повече хора ще дойдат. Да се помисли за гъвкави варианти.</w:t>
      </w:r>
    </w:p>
    <w:p w:rsidR="007471C6" w:rsidRPr="00715C0E" w:rsidRDefault="007471C6" w:rsidP="007471C6">
      <w:pPr>
        <w:pStyle w:val="a3"/>
        <w:numPr>
          <w:ilvl w:val="0"/>
          <w:numId w:val="4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lastRenderedPageBreak/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 w:rsidR="00715C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– 7/0/1.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Н. Стоянова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какво се случва с тримесечните отчети?</w:t>
      </w:r>
    </w:p>
    <w:p w:rsidR="00715C0E" w:rsidRPr="00715C0E" w:rsidRDefault="007471C6" w:rsidP="007471C6">
      <w:pPr>
        <w:pStyle w:val="a3"/>
        <w:numPr>
          <w:ilvl w:val="0"/>
          <w:numId w:val="4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287 </w:t>
      </w:r>
      <w:r w:rsidRPr="005A56F5">
        <w:rPr>
          <w:rFonts w:ascii="Times New Roman" w:hAnsi="Times New Roman" w:cs="Times New Roman"/>
          <w:bCs/>
          <w:sz w:val="24"/>
          <w:szCs w:val="24"/>
        </w:rPr>
        <w:t xml:space="preserve">Корекция </w:t>
      </w:r>
      <w:proofErr w:type="gramStart"/>
      <w:r w:rsidRPr="005A56F5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5A56F5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</w:t>
      </w:r>
      <w:r w:rsidR="00715C0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15C0E"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предложението без т.1 от него – 7/0/1.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Р. Георгиева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гласува разделно т.1 от останалите точки /5/1/1/. Трябва в градините да се набляга на физическата активност. Няма да има достатъчно отстояние от дисплеите, предвид размерите на помещенията.</w:t>
      </w:r>
    </w:p>
    <w:p w:rsidR="007471C6" w:rsidRP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Гласуване за т.1 от предложението: 0/1/7.</w:t>
      </w:r>
      <w:r w:rsidR="007471C6" w:rsidRPr="00715C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5C0E" w:rsidRPr="00715C0E" w:rsidRDefault="007471C6" w:rsidP="007471C6">
      <w:pPr>
        <w:pStyle w:val="a3"/>
        <w:numPr>
          <w:ilvl w:val="0"/>
          <w:numId w:val="4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289 </w:t>
      </w:r>
      <w:r w:rsidRPr="005A56F5">
        <w:rPr>
          <w:rFonts w:ascii="Times New Roman" w:hAnsi="Times New Roman" w:cs="Times New Roman"/>
          <w:bCs/>
          <w:sz w:val="24"/>
          <w:szCs w:val="24"/>
        </w:rPr>
        <w:t xml:space="preserve">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5A56F5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5A56F5">
        <w:rPr>
          <w:rFonts w:ascii="Times New Roman" w:hAnsi="Times New Roman" w:cs="Times New Roman"/>
          <w:bCs/>
          <w:sz w:val="24"/>
          <w:szCs w:val="24"/>
        </w:rPr>
        <w:t xml:space="preserve"> – 2027 г.</w:t>
      </w:r>
      <w:r w:rsidR="00715C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5C0E" w:rsidRPr="00ED030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15C0E" w:rsidRPr="00ED03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8/0/0.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помисли за развитието на конгресен туризъм. Да има широко обществено обсъждане и гражданите да бъдат максимално интегрирани.</w:t>
      </w:r>
    </w:p>
    <w:p w:rsidR="00715C0E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направи архитектурен конкурс и най-добрите предложения да се подложат на обществено обсъждане.</w:t>
      </w:r>
    </w:p>
    <w:p w:rsidR="007471C6" w:rsidRDefault="00715C0E" w:rsidP="00715C0E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5C0E">
        <w:rPr>
          <w:rFonts w:ascii="Times New Roman" w:hAnsi="Times New Roman" w:cs="Times New Roman"/>
          <w:b/>
          <w:bCs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за публични пространства се допитвайте до хората, които ще ги ползват.</w:t>
      </w:r>
      <w:r w:rsidR="007471C6" w:rsidRPr="005A56F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471C6" w:rsidRPr="005A56F5" w:rsidRDefault="007471C6" w:rsidP="007471C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F5">
        <w:rPr>
          <w:rFonts w:ascii="Times New Roman" w:hAnsi="Times New Roman" w:cs="Times New Roman"/>
          <w:bCs/>
          <w:sz w:val="24"/>
          <w:szCs w:val="24"/>
        </w:rPr>
        <w:t>К.л. № 290 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булевардната</w:t>
      </w:r>
      <w:r w:rsidRPr="005A56F5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5A56F5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5A56F5">
        <w:rPr>
          <w:rFonts w:ascii="Times New Roman" w:hAnsi="Times New Roman" w:cs="Times New Roman"/>
          <w:bCs/>
          <w:sz w:val="24"/>
          <w:szCs w:val="24"/>
        </w:rPr>
        <w:t xml:space="preserve"> – 2027 г.    </w:t>
      </w:r>
      <w:r w:rsidR="00ED030B" w:rsidRPr="00ED030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D030B" w:rsidRPr="00ED03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8/0/0.</w:t>
      </w:r>
      <w:r w:rsidRPr="005A56F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471C6" w:rsidRPr="007471C6" w:rsidRDefault="007471C6" w:rsidP="007471C6">
      <w:pPr>
        <w:ind w:left="284"/>
        <w:rPr>
          <w:lang w:val="bg-BG"/>
        </w:rPr>
      </w:pPr>
    </w:p>
    <w:p w:rsidR="007471C6" w:rsidRPr="007471C6" w:rsidRDefault="007471C6" w:rsidP="007471C6">
      <w:p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471C6" w:rsidRDefault="007471C6" w:rsidP="007471C6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>ИЗВЛЕЧЕНИЕ ОТ ПРОТОКОЛ № 7/</w:t>
      </w:r>
      <w:r>
        <w:rPr>
          <w:lang w:val="bg-BG"/>
        </w:rPr>
        <w:t>20</w:t>
      </w:r>
      <w:r>
        <w:t xml:space="preserve">.06.2024 Г. НА ПК по </w:t>
      </w:r>
      <w:r>
        <w:rPr>
          <w:lang w:val="bg-BG"/>
        </w:rPr>
        <w:t>БФ</w:t>
      </w:r>
    </w:p>
    <w:p w:rsidR="00286B72" w:rsidRPr="00286B72" w:rsidRDefault="007471C6" w:rsidP="00286B72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260 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Увеличаване капитала на „Общински транспорт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="00286B72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6/1/1.</w:t>
      </w:r>
    </w:p>
    <w:p w:rsidR="00286B72" w:rsidRPr="00286B72" w:rsidRDefault="00286B72" w:rsidP="00286B72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Хр. Попов – ако беше прието предложението за безплатно пътуване нямаше да е необходимо да се вкарва това предложение.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265 Откриване процедура за провеждане на публичен търг с явно наддаване за продажба на общински имот в с. Николово, Община Русе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266 Откриване процедура за провеждане на публичен търг с явно наддаване за продажба на общински имот в с. Николово, Община Русе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269 Продажба на общински поземлен имот, намиращ се в гр. Русе, кв. ДЗС, ул. „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Явор“</w:t>
      </w:r>
      <w:proofErr w:type="gramEnd"/>
      <w:r w:rsidRPr="00B652CD">
        <w:rPr>
          <w:rFonts w:ascii="Times New Roman" w:hAnsi="Times New Roman" w:cs="Times New Roman"/>
          <w:bCs/>
          <w:sz w:val="24"/>
          <w:szCs w:val="24"/>
        </w:rPr>
        <w:t>,  по чл.35, ал.1 от Закона за общинската собственост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8/0/0.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271 Откриване на процедура за провеждане на публичен търг с явно наддаване за продажба на недвижим имот - частна общинска собственост, намиращ се в гр. Русе, кв. „Източна промишлена 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зона“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proofErr w:type="gramEnd"/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Приема – 8/0/0.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272 Прекратяване на съсобственост чрез продажба частта на Община Русе от недвижим имот, намиращ се в гр. Русе, м. „Хаджигенова 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чешма“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proofErr w:type="gramEnd"/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Приема – 8/0/0.</w:t>
      </w:r>
    </w:p>
    <w:p w:rsidR="007471C6" w:rsidRPr="00286B72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286B72" w:rsidRPr="00286B72" w:rsidRDefault="00286B72" w:rsidP="00286B72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21D">
        <w:rPr>
          <w:rFonts w:ascii="Times New Roman" w:hAnsi="Times New Roman" w:cs="Times New Roman"/>
          <w:b/>
          <w:bCs/>
          <w:sz w:val="24"/>
          <w:szCs w:val="24"/>
          <w:lang w:val="bg-BG"/>
        </w:rPr>
        <w:t>Й. Даневска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съгласно т.1.5. какви са санкциите и къде са описани?</w:t>
      </w:r>
    </w:p>
    <w:p w:rsidR="007471C6" w:rsidRPr="00B652CD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276 Отчет за 63. МФ „Мартенски музикални </w:t>
      </w:r>
      <w:proofErr w:type="gramStart"/>
      <w:r w:rsidRPr="00B652CD">
        <w:rPr>
          <w:rFonts w:ascii="Times New Roman" w:hAnsi="Times New Roman" w:cs="Times New Roman"/>
          <w:bCs/>
          <w:sz w:val="24"/>
          <w:szCs w:val="24"/>
        </w:rPr>
        <w:t>дни“ Русе</w:t>
      </w:r>
      <w:proofErr w:type="gramEnd"/>
      <w:r w:rsidRPr="00B652CD">
        <w:rPr>
          <w:rFonts w:ascii="Times New Roman" w:hAnsi="Times New Roman" w:cs="Times New Roman"/>
          <w:bCs/>
          <w:sz w:val="24"/>
          <w:szCs w:val="24"/>
        </w:rPr>
        <w:t>, 15 – 31 март, 2024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7471C6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lastRenderedPageBreak/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8/0/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7471C6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285 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Доплащане на км/пробег за компенсиране разходите от извършването на превозите на пътници, извън чертите на гр. Русе, определени със строителните му граници в действащия устройствен план по градските линии от Общинската транспортна схема и приемане на решение за субсидиране на „Общински транспорт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Pr="00937777">
        <w:rPr>
          <w:rFonts w:ascii="Times New Roman" w:hAnsi="Times New Roman" w:cs="Times New Roman"/>
          <w:bCs/>
          <w:sz w:val="24"/>
          <w:szCs w:val="24"/>
        </w:rPr>
        <w:t xml:space="preserve"> на км/пробег за извършваните курсове извън пиковите часове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7471C6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287 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Корекция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937777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471C6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288 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Промяна на списъка на лицата и длъжностите, имащи право на транспортни разходи съгласно чл. 38 ал.1, т.1 и т.2 от ПМС № 13/29.01.2024 г. за изпълнението на Държавния бюджет за 2024 година, утвърден с Решение на Общински съвет № 119, прието с Протокол № 5/16.02.2024 г. - Приложение №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 xml:space="preserve">18 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proofErr w:type="gramEnd"/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471C6" w:rsidRPr="00937777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289 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937777">
        <w:rPr>
          <w:rFonts w:ascii="Times New Roman" w:hAnsi="Times New Roman" w:cs="Times New Roman"/>
          <w:bCs/>
          <w:sz w:val="24"/>
          <w:szCs w:val="24"/>
        </w:rPr>
        <w:t xml:space="preserve"> – 2027 г.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471C6" w:rsidRDefault="007471C6" w:rsidP="007471C6">
      <w:pPr>
        <w:pStyle w:val="a3"/>
        <w:numPr>
          <w:ilvl w:val="0"/>
          <w:numId w:val="5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290 </w:t>
      </w:r>
      <w:r w:rsidRPr="00937777">
        <w:rPr>
          <w:rFonts w:ascii="Times New Roman" w:hAnsi="Times New Roman" w:cs="Times New Roman"/>
          <w:bCs/>
          <w:sz w:val="24"/>
          <w:szCs w:val="24"/>
        </w:rPr>
        <w:t>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левардната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937777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937777">
        <w:rPr>
          <w:rFonts w:ascii="Times New Roman" w:hAnsi="Times New Roman" w:cs="Times New Roman"/>
          <w:bCs/>
          <w:sz w:val="24"/>
          <w:szCs w:val="24"/>
        </w:rPr>
        <w:t xml:space="preserve"> – 2027 г.</w:t>
      </w:r>
      <w:r w:rsidR="00286B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86B72" w:rsidRPr="00286B72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  <w:r w:rsidRPr="00937777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AF3FBF" w:rsidRPr="00AF3FBF" w:rsidRDefault="00AF3FBF" w:rsidP="00AF3FBF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21D">
        <w:rPr>
          <w:rFonts w:ascii="Times New Roman" w:hAnsi="Times New Roman" w:cs="Times New Roman"/>
          <w:b/>
          <w:bCs/>
          <w:sz w:val="24"/>
          <w:szCs w:val="24"/>
          <w:lang w:val="bg-BG"/>
        </w:rPr>
        <w:t>Й. Даневска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колко автобуса ще бъдат закупени?</w:t>
      </w:r>
    </w:p>
    <w:p w:rsidR="007471C6" w:rsidRPr="002343CD" w:rsidRDefault="007471C6" w:rsidP="007471C6"/>
    <w:p w:rsidR="007471C6" w:rsidRDefault="007471C6" w:rsidP="007471C6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>ИЗВЛЕЧЕНИЕ ОТ ПРОТОКОЛ № 7/</w:t>
      </w:r>
      <w:r>
        <w:rPr>
          <w:lang w:val="bg-BG"/>
        </w:rPr>
        <w:t>20</w:t>
      </w:r>
      <w:r>
        <w:t xml:space="preserve">.06.2024 Г. НА ПК по </w:t>
      </w:r>
      <w:r>
        <w:rPr>
          <w:lang w:val="bg-BG"/>
        </w:rPr>
        <w:t>КДТБД</w:t>
      </w:r>
    </w:p>
    <w:p w:rsidR="007471C6" w:rsidRPr="002343CD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273 Актуализация на местоположението, броя на местата на таксиметровите стоянки и обозначаването им в гр. Русе</w:t>
      </w:r>
      <w:r w:rsidR="002343C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11/0/0.</w:t>
      </w:r>
    </w:p>
    <w:p w:rsidR="002343CD" w:rsidRDefault="002343CD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Св. Симеонов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какво е мнението на транспортния бранш?</w:t>
      </w:r>
    </w:p>
    <w:p w:rsidR="002343CD" w:rsidRPr="002343CD" w:rsidRDefault="002343CD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В. Павлов</w:t>
      </w:r>
      <w:r w:rsidRP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общината има ли наблюдение за таксистоянката на</w:t>
      </w:r>
      <w:r>
        <w:rPr>
          <w:rFonts w:ascii="Times New Roman" w:hAnsi="Times New Roman" w:cs="Times New Roman"/>
          <w:sz w:val="24"/>
          <w:szCs w:val="24"/>
        </w:rPr>
        <w:t xml:space="preserve"> ул. Ат. Буров – Американско п</w:t>
      </w:r>
      <w:r w:rsidRPr="002343CD">
        <w:rPr>
          <w:rFonts w:ascii="Times New Roman" w:hAnsi="Times New Roman" w:cs="Times New Roman"/>
          <w:sz w:val="24"/>
          <w:szCs w:val="24"/>
        </w:rPr>
        <w:t>азарче</w:t>
      </w:r>
      <w:r w:rsidRPr="002343CD">
        <w:rPr>
          <w:rFonts w:ascii="Times New Roman" w:hAnsi="Times New Roman" w:cs="Times New Roman"/>
          <w:sz w:val="24"/>
          <w:szCs w:val="24"/>
          <w:lang w:val="bg-BG"/>
        </w:rPr>
        <w:t>? Общината да направи проучване и ако трябва тази точка да отпадне.</w:t>
      </w:r>
    </w:p>
    <w:p w:rsidR="007471C6" w:rsidRPr="002343CD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 xml:space="preserve">К.л. № 274 Приемане на Наредба за изменение и допълнение на Наредба № 28 за условията и реда за използване на спортните обекти, собственост на Община </w:t>
      </w:r>
      <w:r w:rsidRPr="002343CD">
        <w:rPr>
          <w:rFonts w:ascii="Times New Roman" w:hAnsi="Times New Roman" w:cs="Times New Roman"/>
          <w:b/>
          <w:bCs/>
          <w:sz w:val="24"/>
          <w:szCs w:val="24"/>
        </w:rPr>
        <w:t>Русе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Приема – 9/0/2.</w:t>
      </w:r>
    </w:p>
    <w:p w:rsidR="002343CD" w:rsidRPr="002343CD" w:rsidRDefault="007471C6" w:rsidP="002343CD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 w:rsid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</w:rPr>
        <w:t>Русе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Приема – </w:t>
      </w:r>
      <w:r w:rsid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7471C6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285 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Доплащане на км/пробег за компенсиране разходите от извършването на превозите на пътници, извън чертите на гр. Русе, определени със строителните му граници в действащия устройствен план по градските линии от Общинската транспортна схема и приемане на решение за субсидиране на „Общински транспорт </w:t>
      </w:r>
      <w:proofErr w:type="gramStart"/>
      <w:r w:rsidRPr="000C78FC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Pr="000C78FC">
        <w:rPr>
          <w:rFonts w:ascii="Times New Roman" w:hAnsi="Times New Roman" w:cs="Times New Roman"/>
          <w:bCs/>
          <w:sz w:val="24"/>
          <w:szCs w:val="24"/>
        </w:rPr>
        <w:t xml:space="preserve"> на км/пробег за извършваните курсове извън пиковите часове</w:t>
      </w:r>
      <w:r w:rsid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3C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11/0/0.</w:t>
      </w:r>
    </w:p>
    <w:p w:rsidR="007471C6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287 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Корекция </w:t>
      </w:r>
      <w:proofErr w:type="gramStart"/>
      <w:r w:rsidRPr="000C78FC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0C78FC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</w:t>
      </w:r>
      <w:r w:rsid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3C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– </w:t>
      </w:r>
      <w:r w:rsid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7471C6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289 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0C78FC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0C78FC">
        <w:rPr>
          <w:rFonts w:ascii="Times New Roman" w:hAnsi="Times New Roman" w:cs="Times New Roman"/>
          <w:bCs/>
          <w:sz w:val="24"/>
          <w:szCs w:val="24"/>
        </w:rPr>
        <w:t xml:space="preserve"> – 2027 г.    </w:t>
      </w:r>
      <w:r w:rsidR="002343C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11/0/0.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471C6" w:rsidRPr="002343CD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290 </w:t>
      </w:r>
      <w:r w:rsidRPr="000C78FC">
        <w:rPr>
          <w:rFonts w:ascii="Times New Roman" w:hAnsi="Times New Roman" w:cs="Times New Roman"/>
          <w:bCs/>
          <w:sz w:val="24"/>
          <w:szCs w:val="24"/>
        </w:rPr>
        <w:t>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булевардната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0C78FC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0C78FC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 w:rsid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3C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11/0/0.</w:t>
      </w:r>
    </w:p>
    <w:p w:rsidR="002343CD" w:rsidRPr="002343CD" w:rsidRDefault="002343CD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поиска повече информация за рехабилитацията на бул. Тутракан. Относно спирките дали  проектът включва и тези от малките населени места.</w:t>
      </w:r>
    </w:p>
    <w:p w:rsidR="007471C6" w:rsidRPr="002343CD" w:rsidRDefault="007471C6" w:rsidP="007471C6">
      <w:pPr>
        <w:pStyle w:val="a3"/>
        <w:numPr>
          <w:ilvl w:val="0"/>
          <w:numId w:val="6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E5150">
        <w:rPr>
          <w:rFonts w:ascii="Times New Roman" w:hAnsi="Times New Roman" w:cs="Times New Roman"/>
          <w:bCs/>
          <w:sz w:val="24"/>
          <w:szCs w:val="24"/>
        </w:rPr>
        <w:t>К.л. № 293 Определяне на зона за кратковременно платено паркиране</w:t>
      </w:r>
      <w:r w:rsidRPr="000C7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3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="002343CD" w:rsidRPr="002343C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– 1/0/9.</w:t>
      </w:r>
    </w:p>
    <w:p w:rsidR="002343CD" w:rsidRDefault="002343CD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B2498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Веселинов – </w:t>
      </w:r>
      <w:r w:rsidRPr="001B2498">
        <w:rPr>
          <w:rFonts w:ascii="Times New Roman" w:hAnsi="Times New Roman" w:cs="Times New Roman"/>
          <w:bCs/>
          <w:sz w:val="24"/>
          <w:szCs w:val="24"/>
          <w:lang w:val="bg-BG"/>
        </w:rPr>
        <w:t>начинът, по който се предлага</w:t>
      </w:r>
      <w:r w:rsidR="001B2498" w:rsidRPr="001B249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ще предизвика хаос. На гражданите трябва да им се предложи и алтернативен вариант за паркиране в централна градска част. Това е свързано с много условности, за да може да действа. Зоната за сигурност да не се превръща в паркинг и това не подлежи ли на корекция. На първо време да се реши частния проблем, докато върви решаването на общия проблем.</w:t>
      </w:r>
    </w:p>
    <w:p w:rsidR="001B2498" w:rsidRPr="001B2498" w:rsidRDefault="001B2498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Ив. К. Иванов – </w:t>
      </w:r>
      <w:r w:rsidRPr="001B2498">
        <w:rPr>
          <w:rFonts w:ascii="Times New Roman" w:hAnsi="Times New Roman" w:cs="Times New Roman"/>
          <w:bCs/>
          <w:sz w:val="24"/>
          <w:szCs w:val="24"/>
          <w:lang w:val="bg-BG"/>
        </w:rPr>
        <w:t>да се изчака приемането на генералния план за организация на движението.</w:t>
      </w:r>
    </w:p>
    <w:p w:rsidR="001B2498" w:rsidRPr="002343CD" w:rsidRDefault="001B2498" w:rsidP="002343CD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78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Й. Смилов </w:t>
      </w:r>
      <w:r w:rsidRPr="001B2498">
        <w:rPr>
          <w:rFonts w:ascii="Times New Roman" w:hAnsi="Times New Roman" w:cs="Times New Roman"/>
          <w:bCs/>
          <w:sz w:val="24"/>
          <w:szCs w:val="24"/>
          <w:lang w:val="bg-BG"/>
        </w:rPr>
        <w:t>– в този вид материалът е неработещ.</w:t>
      </w:r>
    </w:p>
    <w:p w:rsidR="007471C6" w:rsidRPr="007471C6" w:rsidRDefault="007471C6" w:rsidP="007471C6">
      <w:pPr>
        <w:rPr>
          <w:lang w:val="bg-BG"/>
        </w:rPr>
      </w:pPr>
    </w:p>
    <w:p w:rsidR="00A17343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B1">
        <w:rPr>
          <w:rFonts w:ascii="Times New Roman" w:hAnsi="Times New Roman" w:cs="Times New Roman"/>
          <w:b/>
          <w:sz w:val="24"/>
        </w:rPr>
        <w:t>ИЗВЛЕЧЕНИЕ ОТ ПРОТОКОЛ № 7/18.06.2024 г. на ПК по ЕКОЛОГИЯ</w:t>
      </w:r>
    </w:p>
    <w:p w:rsidR="00A17343" w:rsidRPr="00DA4FB1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7343" w:rsidRPr="007807C0" w:rsidRDefault="00A17343" w:rsidP="00A17343">
      <w:pPr>
        <w:pStyle w:val="a3"/>
        <w:numPr>
          <w:ilvl w:val="0"/>
          <w:numId w:val="11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A17343" w:rsidRPr="00B652CD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Калин Иванов: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т. 1.5 „Предвиждат се санкции при нарушения на задълженията“ – какво значим това?</w:t>
      </w:r>
    </w:p>
    <w:p w:rsidR="00A17343" w:rsidRPr="007807C0" w:rsidRDefault="00A17343" w:rsidP="00A17343">
      <w:pPr>
        <w:pStyle w:val="a3"/>
        <w:numPr>
          <w:ilvl w:val="0"/>
          <w:numId w:val="11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CD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Деян Герасимов: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Отпуската не се ли регламентира в Кодекса на труда?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 повод възнаграждението, не трябва ли да анализираме първо работата на обществения посредник, да получаваме на тримесечие отчети.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Мариян Димитров: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това повишение излиза така, че сътрудника на омбудсмана ще получава повече от него в момента.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Разширяване на правомощията противоречи ли на нашето законодателство? Защо затрудняваме работата на омбудсмана и не му позволим да работи с общинските предприятия?</w:t>
      </w:r>
    </w:p>
    <w:p w:rsidR="00A17343" w:rsidRPr="007807C0" w:rsidRDefault="00A17343" w:rsidP="00A17343">
      <w:pPr>
        <w:pStyle w:val="a3"/>
        <w:numPr>
          <w:ilvl w:val="0"/>
          <w:numId w:val="11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287 </w:t>
      </w:r>
      <w:r w:rsidRPr="00090FDA">
        <w:rPr>
          <w:rFonts w:ascii="Times New Roman" w:hAnsi="Times New Roman" w:cs="Times New Roman"/>
          <w:bCs/>
          <w:sz w:val="24"/>
          <w:szCs w:val="24"/>
        </w:rPr>
        <w:t xml:space="preserve">Корекция </w:t>
      </w:r>
      <w:proofErr w:type="gramStart"/>
      <w:r w:rsidRPr="00090FDA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090FDA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5/0/4.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Деян Герасимов: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т. 10 предполагам, че тази сума е калкулирана на базата на някакво задание. Ако е възможно да получа заданието и да дам мои предложения.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В т.11 прави ми впечатление, че ще орежем много места в града от обезопасителни обекти, за да можем да ремонтираме улици.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Средствата за павилионите ще се прехвърлят ли?</w:t>
      </w:r>
      <w:r w:rsidRPr="00090F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7343" w:rsidRPr="007807C0" w:rsidRDefault="00A17343" w:rsidP="00A1734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F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</w:t>
      </w:r>
      <w:proofErr w:type="gramStart"/>
      <w:r w:rsidRPr="00090FDA">
        <w:rPr>
          <w:rFonts w:ascii="Times New Roman" w:hAnsi="Times New Roman" w:cs="Times New Roman"/>
          <w:bCs/>
          <w:sz w:val="24"/>
          <w:szCs w:val="24"/>
        </w:rPr>
        <w:t>289  Кандидатстване</w:t>
      </w:r>
      <w:proofErr w:type="gramEnd"/>
      <w:r w:rsidRPr="00090FDA">
        <w:rPr>
          <w:rFonts w:ascii="Times New Roman" w:hAnsi="Times New Roman" w:cs="Times New Roman"/>
          <w:bCs/>
          <w:sz w:val="24"/>
          <w:szCs w:val="24"/>
        </w:rPr>
        <w:t xml:space="preserve"> на Община Русе с партньорска проектна идея «Градска среда, култура и икономическо развитие» по Приоритет 1 на Програма „Развитие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регионите“ 2021 – 2027 г. – </w:t>
      </w: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A17343" w:rsidRDefault="00A17343" w:rsidP="00A1734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Деян Герасимов: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Имам желание да се запозная със самата процедура. По някакъв конкурс ли е създаден идейния проект?</w:t>
      </w:r>
    </w:p>
    <w:p w:rsidR="00A17343" w:rsidRDefault="00A17343" w:rsidP="00A1734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Кога ще се обяви обществената поръчка?</w:t>
      </w:r>
      <w:r w:rsidRPr="00090FD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7343" w:rsidRPr="007807C0" w:rsidRDefault="00A17343" w:rsidP="00A1734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К.л. № 290 </w:t>
      </w:r>
      <w:r w:rsidRPr="00090FDA">
        <w:rPr>
          <w:rFonts w:ascii="Times New Roman" w:hAnsi="Times New Roman" w:cs="Times New Roman"/>
          <w:bCs/>
          <w:sz w:val="24"/>
          <w:szCs w:val="24"/>
        </w:rPr>
        <w:t>Кандидатстване на Община Русе с партньорска проектна идея «Инт</w:t>
      </w:r>
      <w:r>
        <w:rPr>
          <w:rFonts w:ascii="Times New Roman" w:hAnsi="Times New Roman" w:cs="Times New Roman"/>
          <w:bCs/>
          <w:sz w:val="24"/>
          <w:szCs w:val="24"/>
        </w:rPr>
        <w:t>егрирано развитие на булевардната</w:t>
      </w:r>
      <w:r w:rsidRPr="00090FDA">
        <w:rPr>
          <w:rFonts w:ascii="Times New Roman" w:hAnsi="Times New Roman" w:cs="Times New Roman"/>
          <w:bCs/>
          <w:sz w:val="24"/>
          <w:szCs w:val="24"/>
        </w:rPr>
        <w:t xml:space="preserve"> инфраструктура и градския транспорт в гр. Русе» по Приоритет 1 на Програма „Развитие на </w:t>
      </w:r>
      <w:proofErr w:type="gramStart"/>
      <w:r w:rsidRPr="00090FDA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090FDA">
        <w:rPr>
          <w:rFonts w:ascii="Times New Roman" w:hAnsi="Times New Roman" w:cs="Times New Roman"/>
          <w:bCs/>
          <w:sz w:val="24"/>
          <w:szCs w:val="24"/>
        </w:rPr>
        <w:t xml:space="preserve"> – 2027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A17343" w:rsidRDefault="00A17343" w:rsidP="00A1734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Деян Герасимов: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Информация за тези магически кубове, които улавят ФПЧ, не успях да намеря.</w:t>
      </w:r>
    </w:p>
    <w:p w:rsidR="00A17343" w:rsidRPr="00090FDA" w:rsidRDefault="00A17343" w:rsidP="00A1734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Тези фотоволтаици каква им е идеята по спирките?</w:t>
      </w:r>
      <w:r w:rsidRPr="00090FD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17343" w:rsidRPr="002C46DE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17343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B1">
        <w:rPr>
          <w:rFonts w:ascii="Times New Roman" w:hAnsi="Times New Roman" w:cs="Times New Roman"/>
          <w:b/>
          <w:sz w:val="24"/>
        </w:rPr>
        <w:t>ИЗВЛЕЧЕНИЕ ОТ ПРОТОКОЛ № 7</w:t>
      </w:r>
      <w:r>
        <w:rPr>
          <w:rFonts w:ascii="Times New Roman" w:hAnsi="Times New Roman" w:cs="Times New Roman"/>
          <w:b/>
          <w:sz w:val="24"/>
        </w:rPr>
        <w:t>/18.06.2024 г. на ПК по ТУС</w:t>
      </w:r>
    </w:p>
    <w:p w:rsidR="00A17343" w:rsidRDefault="00A17343" w:rsidP="00A17343">
      <w:pPr>
        <w:spacing w:after="0"/>
        <w:rPr>
          <w:rFonts w:ascii="Times New Roman" w:hAnsi="Times New Roman" w:cs="Times New Roman"/>
          <w:b/>
          <w:sz w:val="24"/>
        </w:rPr>
      </w:pPr>
    </w:p>
    <w:p w:rsidR="00A17343" w:rsidRPr="008C50C4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264 Прехвърляне на общински недвижим имот, представляващ придаваем терен от 16 кв.м по улична регулация от ПИ 63427.8.802 към частния ПИ с идентификатор 63427.8.1526, срещу отнемане на терен от 6 кв.м. от частния ПИ с идентификатор 63427.8.1526 и придаване към общинския ПИ 63427.8.802, за образуване на нов УПИ XV-1526 “за обществено обслужване и складови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дейности“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 xml:space="preserve">, в кв. Източна промишлена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зона, град Русе – </w:t>
      </w:r>
      <w:r w:rsidRPr="008C50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риема 10/0/0.</w:t>
      </w:r>
    </w:p>
    <w:p w:rsidR="00A17343" w:rsidRPr="008C50C4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265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8C50C4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266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8C50C4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269 Продажба на общински поземлен имот, намиращ се в гр. Русе, кв. ДЗС, ул. „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Явор“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>,  по чл.35, ал.1 от Закона за общинската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8C50C4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271 Откриване на процедура за провеждане на публичен търг с явно наддаване за продажба на недвижим имот - частна общинска собственост, намиращ се в гр. Русе, кв. „Източна промишлена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зона“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8C50C4" w:rsidRDefault="00A17343" w:rsidP="00A1734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272 Прекратяване на съсобственост чрез продажба частта на Община Русе от недвижим имот, намиращ се в гр. Русе, м. „Хаджигенова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чешма“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C50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273 Актуализация на местоположението, броя на местата на таксиметровите стоянки и обозначаването им в гр.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Галичка Николова: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Моля да се преразгледа стоянката пред х-л „Рига“.</w:t>
      </w:r>
    </w:p>
    <w:p w:rsidR="00A17343" w:rsidRPr="008C50C4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Деян Недков: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Стоянките при бл. „Пушкин“ и бл. „Лермонтов“ трябва да се завъртят.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7/0/3.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278 Одобряване на задание,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разрешаване  изработването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 xml:space="preserve"> на  подробен устройствен план /ПУП/  – Парцеларен план за пътни връзки до ПИ 63427.107.76, ПИ 63427.107.77 и ПИ 63427.107.58  в м. „Гарван бюлюк“, землище на гр.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279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</w:t>
      </w:r>
      <w:r w:rsidRPr="008C50C4">
        <w:rPr>
          <w:rFonts w:ascii="Times New Roman" w:hAnsi="Times New Roman" w:cs="Times New Roman"/>
          <w:bCs/>
          <w:sz w:val="24"/>
          <w:szCs w:val="24"/>
        </w:rPr>
        <w:lastRenderedPageBreak/>
        <w:t>51679.503.1632,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51679.503.1562,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281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6/0/3.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282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51679.503.1453,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/0/3.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283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47336.300.8, намиращ се в местност „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284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47336.300.7, намиращ се в местност „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287 Корекция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6/0/4.</w:t>
      </w:r>
      <w:r w:rsidRPr="005A0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289 Кандидатстване на Община Русе с партньорска проектна идея «Градска среда, култура и икономическо развитие» по Приоритет 1 на Програма „Развитие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2027 г.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A17343" w:rsidRPr="005A075F" w:rsidRDefault="00A17343" w:rsidP="00A17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Къде можем да се запознаем с проекта във връзка с това място зад театъра? </w:t>
      </w:r>
      <w:r w:rsidRPr="005A075F">
        <w:rPr>
          <w:rFonts w:ascii="Times New Roman" w:hAnsi="Times New Roman" w:cs="Times New Roman"/>
          <w:bCs/>
          <w:sz w:val="24"/>
          <w:szCs w:val="24"/>
          <w:lang w:val="bg-BG"/>
        </w:rPr>
        <w:t>Може би е хубаво и на обществено обсъждане да се подложи това, тъй като съм чувала различни идеи за това пространство.</w:t>
      </w:r>
      <w:r w:rsidRPr="005A075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 xml:space="preserve">К.л. № 290 Кандидатстване на Община Русе с партньорска проектна идея «Интегрирано развитие на булевардната инфраструктура и градския транспорт в гр. Русе» по Приоритет 1 на Програма „Развитие на 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A17343" w:rsidRPr="008C50C4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Някъде вече използва ли се това, за да знаем какъв е ефекта.</w:t>
      </w:r>
      <w:r w:rsidRPr="008C50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К.л. № 294 Промяна на характера на собствеността от публична общинска в частна общинска собственост на недвижим имот, представляващ поземлен имот с идентификатор 63427.7.64 по Кадастралната карта и кадастралните регистри на град Русе, заедно с построената в имота сграда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5A075F" w:rsidRDefault="00A17343" w:rsidP="00A17343">
      <w:pPr>
        <w:pStyle w:val="a3"/>
        <w:numPr>
          <w:ilvl w:val="0"/>
          <w:numId w:val="7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Cs/>
          <w:sz w:val="24"/>
          <w:szCs w:val="24"/>
        </w:rPr>
        <w:t>Одобряване на задание и разрешаване изработване на проект за изменение на общ устройствен план (ИОУП) на Община Русе в обхват поземлени имоти с идентификатори 51679.207.17, 51679.207.18, 51679.207.19 и 51679.207.20 по КККР на село Николово, намиращи се в местност „</w:t>
      </w:r>
      <w:proofErr w:type="gramStart"/>
      <w:r w:rsidRPr="008C50C4">
        <w:rPr>
          <w:rFonts w:ascii="Times New Roman" w:hAnsi="Times New Roman" w:cs="Times New Roman"/>
          <w:bCs/>
          <w:sz w:val="24"/>
          <w:szCs w:val="24"/>
        </w:rPr>
        <w:t>Дрибака“</w:t>
      </w:r>
      <w:proofErr w:type="gramEnd"/>
      <w:r w:rsidRPr="008C50C4">
        <w:rPr>
          <w:rFonts w:ascii="Times New Roman" w:hAnsi="Times New Roman" w:cs="Times New Roman"/>
          <w:bCs/>
          <w:sz w:val="24"/>
          <w:szCs w:val="24"/>
        </w:rPr>
        <w:t>, община Русе, като се предвиди устройствена зона – обособяване на жилищна зона с преобладаващо малкоетажно застрояване – „Зона (Жм)“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A075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4/1/5.</w:t>
      </w:r>
    </w:p>
    <w:p w:rsidR="00A17343" w:rsidRPr="008C50C4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17343" w:rsidRPr="008C50C4" w:rsidRDefault="00A17343" w:rsidP="00A1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343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B1">
        <w:rPr>
          <w:rFonts w:ascii="Times New Roman" w:hAnsi="Times New Roman" w:cs="Times New Roman"/>
          <w:b/>
          <w:sz w:val="24"/>
        </w:rPr>
        <w:t>ИЗВЛЕЧЕНИЕ ОТ ПРОТОКОЛ № 7</w:t>
      </w:r>
      <w:r>
        <w:rPr>
          <w:rFonts w:ascii="Times New Roman" w:hAnsi="Times New Roman" w:cs="Times New Roman"/>
          <w:b/>
          <w:sz w:val="24"/>
        </w:rPr>
        <w:t>/19.06.2024 г. на ПК по ИИЗТ</w:t>
      </w:r>
    </w:p>
    <w:p w:rsidR="00A17343" w:rsidRDefault="00A17343" w:rsidP="00A17343">
      <w:pPr>
        <w:spacing w:after="0"/>
        <w:rPr>
          <w:rFonts w:ascii="Times New Roman" w:hAnsi="Times New Roman" w:cs="Times New Roman"/>
          <w:b/>
          <w:sz w:val="24"/>
        </w:rPr>
      </w:pPr>
    </w:p>
    <w:p w:rsidR="00A17343" w:rsidRPr="0060444E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260 Увеличаване капитала на „Общински транспорт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0444E">
        <w:rPr>
          <w:rFonts w:ascii="Times New Roman" w:hAnsi="Times New Roman" w:cs="Times New Roman"/>
          <w:b/>
          <w:bCs/>
          <w:sz w:val="24"/>
          <w:szCs w:val="24"/>
        </w:rPr>
        <w:t>Приема 8/1/2.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4E">
        <w:rPr>
          <w:rFonts w:ascii="Times New Roman" w:hAnsi="Times New Roman" w:cs="Times New Roman"/>
          <w:b/>
          <w:bCs/>
          <w:sz w:val="24"/>
          <w:szCs w:val="24"/>
        </w:rPr>
        <w:t>Деян Недков: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Защо някои климатични системи в автобусите не работят – няма фреон или защо?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тези 200 000 лева, влизат ли увеличенията на възнагражденията и това последното искане ли е или ще има и още?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Какво прави общината, за да стимулира закупуването на карти за транспорт от деца до 14 години?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4E">
        <w:rPr>
          <w:rFonts w:ascii="Times New Roman" w:hAnsi="Times New Roman" w:cs="Times New Roman"/>
          <w:b/>
          <w:bCs/>
          <w:sz w:val="24"/>
          <w:szCs w:val="24"/>
        </w:rPr>
        <w:t>Йорданка Даневска: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Тези 200 000 лева планирани ли са да се дадат на „Общински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транспорт“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4E">
        <w:rPr>
          <w:rFonts w:ascii="Times New Roman" w:hAnsi="Times New Roman" w:cs="Times New Roman"/>
          <w:b/>
          <w:bCs/>
          <w:sz w:val="24"/>
          <w:szCs w:val="24"/>
        </w:rPr>
        <w:t xml:space="preserve">Станимир Станчев: </w:t>
      </w:r>
      <w:r>
        <w:rPr>
          <w:rFonts w:ascii="Times New Roman" w:hAnsi="Times New Roman" w:cs="Times New Roman"/>
          <w:bCs/>
          <w:sz w:val="24"/>
          <w:szCs w:val="24"/>
        </w:rPr>
        <w:t>До 01.07 ще бъдат ли отстранени тези проблеми с липсата на фреон? Ако не предоставяме качествена услуга, как очакваме да подобрим приходите си?</w:t>
      </w:r>
    </w:p>
    <w:p w:rsidR="00A17343" w:rsidRPr="0060444E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Колко пари на Вас ще са Ви необходими до края на годината?</w:t>
      </w:r>
    </w:p>
    <w:p w:rsidR="00A17343" w:rsidRPr="007237AA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261 Откриване на процедура за приватизация на сграда за търговия-бивша сладкарница „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Бор“ в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 xml:space="preserve"> кв. Дружба II-„Селеметя“, с административен адрес: гр. Русе, ул. „Кръстец“ №81, предмет на АОС №5335/14.02.2008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0444E">
        <w:rPr>
          <w:rFonts w:ascii="Times New Roman" w:hAnsi="Times New Roman" w:cs="Times New Roman"/>
          <w:b/>
          <w:bCs/>
          <w:sz w:val="24"/>
          <w:szCs w:val="24"/>
        </w:rPr>
        <w:t xml:space="preserve">Приема 10/0/0. 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264 Прехвърляне на общински недвижим имот, представляващ придаваем терен от 16 кв.м по улична регулация от ПИ 63427.8.802 към частния ПИ с идентификатор 63427.8.1526, срещу отнемане на терен от 6 кв.м. от частния ПИ с идентификатор 63427.8.1526 и придаване към общинския ПИ 63427.8.802, за образуване на нов УПИ XV-1526 “за обществено обслужване и складови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дейности“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>, в кв. Източна промишлена зона, град Русе</w:t>
      </w:r>
      <w:r w:rsidRPr="008310E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265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266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267 Определяне на начална тръжна цена за отдаване под наем на земеделски земи от общински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поземлен фонд на Община Русе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269 Продажба на общински поземлен имот, намиращ се в гр. Русе, кв. ДЗС, ул. „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Явор“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>,  по чл.35, ал.1 от Закона за общинската собственост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271 Откриване на процедура за провеждане на публичен търг с явно наддаване за продажба на недвижим имот - частна общинска собственост, намиращ се в гр. Русе, кв. „Източна промишлена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зона“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272 Прекратяване на съсобственост чрез продажба частта на Община Русе от недвижим имот, намиращ се в гр. Русе, м. „Хаджигенова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чешма“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9/0/1.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8/0/3.</w:t>
      </w:r>
    </w:p>
    <w:p w:rsidR="00A17343" w:rsidRPr="008310E2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237AA">
        <w:rPr>
          <w:rFonts w:ascii="Times New Roman" w:hAnsi="Times New Roman" w:cs="Times New Roman"/>
          <w:b/>
          <w:bCs/>
          <w:sz w:val="24"/>
          <w:szCs w:val="24"/>
        </w:rPr>
        <w:t>Пламен Рашев: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Има ли информация за други области, къде какво е възнаграждението и дали омбудсмана има помощник?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278 Одобряване на задание,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разрешаване  изработването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 xml:space="preserve"> на  подробен устройствен план /ПУП/  – Парцеларен план за пътни връзки до ПИ 63427.107.76, ПИ 63427.107.77 и ПИ 63427.107.58  в м. „Гарван бюлюк“, землище на гр.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279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51679.503.1632,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280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51679.503.1562,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lastRenderedPageBreak/>
        <w:t>К.л. № 281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282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51679.503.1453,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283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47336.300.8, намиращ се в местност „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284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47336.300.7, намиращ се в местност „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10/0/0.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Одобряване на задание и разрешаване изработване на проект за изменение на общ устройствен план (ИОУП) на Община Русе в обхват поземлени имоти с идентификатори 51679.207.17, 51679.207.18, 51679.207.19 и 51679.207.20 по КККР на село Николово, намиращи се в местност „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Дрибака“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>, община Русе, като се предвиди устройствена зона – обособяване на жилищна зона с преобладаващо малкоетажно застрояване – „Зона (Жм)“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Приема 6/1/3.</w:t>
      </w:r>
    </w:p>
    <w:p w:rsidR="00A17343" w:rsidRPr="007237AA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287  Корекция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 xml:space="preserve"> на 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Община  Русе за 2024 година – </w:t>
      </w:r>
      <w:r w:rsidRPr="007237AA">
        <w:rPr>
          <w:rFonts w:ascii="Times New Roman" w:hAnsi="Times New Roman" w:cs="Times New Roman"/>
          <w:b/>
          <w:bCs/>
          <w:sz w:val="24"/>
          <w:szCs w:val="24"/>
        </w:rPr>
        <w:t>Не приема 5/0/5.</w:t>
      </w:r>
    </w:p>
    <w:p w:rsidR="00A17343" w:rsidRPr="007237AA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237AA">
        <w:rPr>
          <w:rFonts w:ascii="Times New Roman" w:hAnsi="Times New Roman" w:cs="Times New Roman"/>
          <w:b/>
          <w:bCs/>
          <w:sz w:val="24"/>
          <w:szCs w:val="24"/>
        </w:rPr>
        <w:t xml:space="preserve">Деян Недков: </w:t>
      </w:r>
      <w:r w:rsidRPr="007237AA">
        <w:rPr>
          <w:rFonts w:ascii="Times New Roman" w:hAnsi="Times New Roman" w:cs="Times New Roman"/>
          <w:bCs/>
          <w:sz w:val="24"/>
          <w:szCs w:val="24"/>
        </w:rPr>
        <w:t>Какво ще се случи с тези повдигнати пешеходни пътеки, за следващата година ли ще останат?</w:t>
      </w:r>
    </w:p>
    <w:p w:rsidR="00A17343" w:rsidRPr="007237AA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Деян Герасимов: </w:t>
      </w:r>
      <w:r w:rsidRPr="007237AA">
        <w:rPr>
          <w:rFonts w:ascii="Times New Roman" w:hAnsi="Times New Roman" w:cs="Times New Roman"/>
          <w:bCs/>
          <w:sz w:val="24"/>
          <w:szCs w:val="24"/>
        </w:rPr>
        <w:t>За ул. „</w:t>
      </w:r>
      <w:proofErr w:type="gramStart"/>
      <w:r w:rsidRPr="007237AA">
        <w:rPr>
          <w:rFonts w:ascii="Times New Roman" w:hAnsi="Times New Roman" w:cs="Times New Roman"/>
          <w:bCs/>
          <w:sz w:val="24"/>
          <w:szCs w:val="24"/>
        </w:rPr>
        <w:t>Солун“</w:t>
      </w:r>
      <w:proofErr w:type="gramEnd"/>
      <w:r w:rsidRPr="007237AA">
        <w:rPr>
          <w:rFonts w:ascii="Times New Roman" w:hAnsi="Times New Roman" w:cs="Times New Roman"/>
          <w:bCs/>
          <w:sz w:val="24"/>
          <w:szCs w:val="24"/>
        </w:rPr>
        <w:t>, каква стойност е усвоена?</w:t>
      </w:r>
    </w:p>
    <w:p w:rsidR="00A17343" w:rsidRPr="007237AA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237AA">
        <w:rPr>
          <w:rFonts w:ascii="Times New Roman" w:hAnsi="Times New Roman" w:cs="Times New Roman"/>
          <w:bCs/>
          <w:sz w:val="24"/>
          <w:szCs w:val="24"/>
        </w:rPr>
        <w:t>Срока 30.10, реалистичен ли е?</w:t>
      </w:r>
    </w:p>
    <w:p w:rsidR="00A17343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Йорданка Даневска: </w:t>
      </w:r>
      <w:r w:rsidRPr="00197539">
        <w:rPr>
          <w:rFonts w:ascii="Times New Roman" w:hAnsi="Times New Roman" w:cs="Times New Roman"/>
          <w:bCs/>
          <w:sz w:val="24"/>
          <w:szCs w:val="24"/>
        </w:rPr>
        <w:t>Защо интерактивните дисплеи всичките са с различни стойности?</w:t>
      </w:r>
    </w:p>
    <w:p w:rsidR="00A17343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97539">
        <w:rPr>
          <w:rFonts w:ascii="Times New Roman" w:hAnsi="Times New Roman" w:cs="Times New Roman"/>
          <w:b/>
          <w:bCs/>
          <w:sz w:val="24"/>
          <w:szCs w:val="24"/>
        </w:rPr>
        <w:t>Станимир Станчев: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последните две-три години, каква техника са закупили „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Паркстрой“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17343" w:rsidRPr="00197539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Какви са промените в проекта за „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Тулча“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„Доростол“ и „Солун“?</w:t>
      </w:r>
    </w:p>
    <w:p w:rsidR="00A17343" w:rsidRDefault="00A17343" w:rsidP="00A17343">
      <w:pPr>
        <w:numPr>
          <w:ilvl w:val="0"/>
          <w:numId w:val="8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 xml:space="preserve">К.л. № 289 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8310E2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8310E2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97539">
        <w:rPr>
          <w:rFonts w:ascii="Times New Roman" w:hAnsi="Times New Roman" w:cs="Times New Roman"/>
          <w:b/>
          <w:bCs/>
          <w:sz w:val="24"/>
          <w:szCs w:val="24"/>
        </w:rPr>
        <w:t xml:space="preserve">Приема 9/0/0. </w:t>
      </w:r>
    </w:p>
    <w:p w:rsidR="00A17343" w:rsidRPr="00197539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539">
        <w:rPr>
          <w:rFonts w:ascii="Times New Roman" w:hAnsi="Times New Roman" w:cs="Times New Roman"/>
          <w:b/>
          <w:bCs/>
          <w:sz w:val="24"/>
          <w:szCs w:val="24"/>
        </w:rPr>
        <w:t>Пламен Рашев: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539">
        <w:rPr>
          <w:rFonts w:ascii="Times New Roman" w:hAnsi="Times New Roman" w:cs="Times New Roman"/>
          <w:bCs/>
          <w:sz w:val="24"/>
          <w:szCs w:val="24"/>
        </w:rPr>
        <w:t>Това, което ще се построи, ще носи ли доход?</w:t>
      </w:r>
    </w:p>
    <w:p w:rsidR="00A17343" w:rsidRPr="008310E2" w:rsidRDefault="00A17343" w:rsidP="00A1734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10E2">
        <w:rPr>
          <w:rFonts w:ascii="Times New Roman" w:hAnsi="Times New Roman" w:cs="Times New Roman"/>
          <w:bCs/>
          <w:sz w:val="24"/>
          <w:szCs w:val="24"/>
        </w:rPr>
        <w:t>К.л. № 290 Кандидатстване на Община Русе с партньорска проектна идея «Интегрирано развитие на булевардната инфраструктура и градския транспорт в гр. Русе» по Приоритет 1 на Програма „Развити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2027 г. – </w:t>
      </w:r>
      <w:r w:rsidRPr="00197539">
        <w:rPr>
          <w:rFonts w:ascii="Times New Roman" w:hAnsi="Times New Roman" w:cs="Times New Roman"/>
          <w:b/>
          <w:bCs/>
          <w:sz w:val="24"/>
          <w:szCs w:val="24"/>
        </w:rPr>
        <w:t>Приема 9/0/0.</w:t>
      </w:r>
      <w:r w:rsidRPr="008310E2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17343" w:rsidRPr="008310E2" w:rsidRDefault="00A17343" w:rsidP="00A17343">
      <w:p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17343" w:rsidRPr="008310E2" w:rsidRDefault="00A17343" w:rsidP="00A1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343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B1">
        <w:rPr>
          <w:rFonts w:ascii="Times New Roman" w:hAnsi="Times New Roman" w:cs="Times New Roman"/>
          <w:b/>
          <w:sz w:val="24"/>
        </w:rPr>
        <w:t>ИЗВЛЕЧЕНИЕ ОТ ПРОТОКОЛ № 7</w:t>
      </w:r>
      <w:r>
        <w:rPr>
          <w:rFonts w:ascii="Times New Roman" w:hAnsi="Times New Roman" w:cs="Times New Roman"/>
          <w:b/>
          <w:sz w:val="24"/>
        </w:rPr>
        <w:t>/19.06.2024 г. на ПК по ОНИД</w:t>
      </w:r>
    </w:p>
    <w:p w:rsidR="00A17343" w:rsidRDefault="00A17343" w:rsidP="00A17343">
      <w:pPr>
        <w:spacing w:after="0"/>
        <w:rPr>
          <w:rFonts w:ascii="Times New Roman" w:hAnsi="Times New Roman" w:cs="Times New Roman"/>
          <w:b/>
          <w:sz w:val="24"/>
        </w:rPr>
      </w:pPr>
    </w:p>
    <w:p w:rsidR="00A17343" w:rsidRPr="00F725AF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72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A17343" w:rsidRPr="00F725AF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 xml:space="preserve">К.л. № 275 Одобряване на Договор за сътрудничество за реализиране на програма „Академия за родители към Община </w:t>
      </w:r>
      <w:proofErr w:type="gramStart"/>
      <w:r w:rsidRPr="00C504D9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C504D9">
        <w:rPr>
          <w:rFonts w:ascii="Times New Roman" w:hAnsi="Times New Roman" w:cs="Times New Roman"/>
          <w:bCs/>
          <w:sz w:val="24"/>
          <w:szCs w:val="24"/>
        </w:rPr>
        <w:t xml:space="preserve"> дейност „Общинско училище за бъдещи и настоящи родители“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72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C504D9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Росица Георгиева: Къде ще бъде помещението и климатизирано ли е то?</w:t>
      </w:r>
    </w:p>
    <w:p w:rsidR="00A17343" w:rsidRPr="00F725AF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725A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F725AF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287 Корекция </w:t>
      </w:r>
      <w:proofErr w:type="gramStart"/>
      <w:r w:rsidRPr="00C504D9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C504D9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25AF">
        <w:rPr>
          <w:rFonts w:ascii="Times New Roman" w:hAnsi="Times New Roman" w:cs="Times New Roman"/>
          <w:b/>
          <w:bCs/>
          <w:sz w:val="24"/>
          <w:szCs w:val="24"/>
          <w:lang w:val="bg-BG"/>
        </w:rPr>
        <w:t>Росица Георгиева: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Смятате ли, че средствата за тези дисплеи е целесъобразно да дойдат от параграфа за вода и енергия?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Детските градини на делегиран бюджет ли са?</w:t>
      </w:r>
      <w:r w:rsidRPr="00C504D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Бихте ли ни предоставили справка, тези детски градини с каква техника разполагат?</w:t>
      </w:r>
    </w:p>
    <w:p w:rsidR="00A17343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25AF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Татяна Нахабедян: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Какви резултати очакват от използването на тази техника?</w:t>
      </w:r>
    </w:p>
    <w:p w:rsidR="00A17343" w:rsidRPr="00965766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Предложение от Росица Георгиева за разделно гласуване по точката 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A17343" w:rsidRPr="00965766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т.1 от предложението 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4/0/6.</w:t>
      </w:r>
    </w:p>
    <w:p w:rsidR="00A17343" w:rsidRPr="00F725AF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всички останалите точки от материала 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A17343" w:rsidRPr="00965766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 xml:space="preserve">К.л. № 289 Кандидатстване на Община Русе с партньорска проектна идея «Градска среда, култура и икономическо развитие» по Приоритет 1 на Програма „Развитие на </w:t>
      </w:r>
      <w:proofErr w:type="gramStart"/>
      <w:r w:rsidRPr="00C504D9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C504D9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C504D9" w:rsidRDefault="00A17343" w:rsidP="00A17343">
      <w:pPr>
        <w:pStyle w:val="a3"/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Татяна Нахабедян: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Дали е възможно да се направи един макет, за да видят русенци как ще изглежда проекта?</w:t>
      </w:r>
      <w:r w:rsidRPr="00C504D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17343" w:rsidRPr="00965766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 xml:space="preserve">К.л. № 290 Кандидатстване на Община Русе с партньорска проектна идея «Интегрирано развитие на булевардната инфраструктура и градския транспорт в гр. Русе» по Приоритет 1 на Програма „Развитие на </w:t>
      </w:r>
      <w:proofErr w:type="gramStart"/>
      <w:r w:rsidRPr="00C504D9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C504D9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  <w:r w:rsidRPr="0096576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A17343" w:rsidRPr="00965766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>К.л. № 291 Отдаване под наем на обособени части от имоти - публична общинска собственост, предоставени за управление на учебни заведения от общинската образователна система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965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A17343" w:rsidRPr="00C504D9" w:rsidRDefault="00A17343" w:rsidP="00A17343">
      <w:pPr>
        <w:pStyle w:val="a3"/>
        <w:numPr>
          <w:ilvl w:val="0"/>
          <w:numId w:val="9"/>
        </w:numPr>
        <w:tabs>
          <w:tab w:val="left" w:pos="284"/>
          <w:tab w:val="left" w:pos="420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504D9">
        <w:rPr>
          <w:rFonts w:ascii="Times New Roman" w:hAnsi="Times New Roman" w:cs="Times New Roman"/>
          <w:bCs/>
          <w:sz w:val="24"/>
          <w:szCs w:val="24"/>
        </w:rPr>
        <w:t>Други</w:t>
      </w:r>
    </w:p>
    <w:p w:rsidR="00A17343" w:rsidRPr="00965766" w:rsidRDefault="00A17343" w:rsidP="00A173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Калин Иванов: </w:t>
      </w:r>
      <w:r>
        <w:rPr>
          <w:rFonts w:ascii="Times New Roman" w:hAnsi="Times New Roman" w:cs="Times New Roman"/>
          <w:sz w:val="24"/>
        </w:rPr>
        <w:t>На каква база се решава дали ще има сборна група в дадена детска градина?</w:t>
      </w:r>
    </w:p>
    <w:p w:rsidR="00A17343" w:rsidRPr="008310E2" w:rsidRDefault="00A17343" w:rsidP="00A17343">
      <w:pPr>
        <w:tabs>
          <w:tab w:val="left" w:pos="4678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343" w:rsidRPr="008310E2" w:rsidRDefault="00A17343" w:rsidP="00A17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343" w:rsidRDefault="00A17343" w:rsidP="00A173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FB1">
        <w:rPr>
          <w:rFonts w:ascii="Times New Roman" w:hAnsi="Times New Roman" w:cs="Times New Roman"/>
          <w:b/>
          <w:sz w:val="24"/>
        </w:rPr>
        <w:t>ИЗВЛЕЧЕНИЕ ОТ ПРОТОКОЛ № 7</w:t>
      </w:r>
      <w:r>
        <w:rPr>
          <w:rFonts w:ascii="Times New Roman" w:hAnsi="Times New Roman" w:cs="Times New Roman"/>
          <w:b/>
          <w:sz w:val="24"/>
        </w:rPr>
        <w:t>/20.06.2024 г. на ПК по ЗОРС</w:t>
      </w:r>
    </w:p>
    <w:p w:rsidR="00A17343" w:rsidRDefault="00A17343" w:rsidP="00A17343">
      <w:pPr>
        <w:spacing w:after="0"/>
        <w:rPr>
          <w:rFonts w:ascii="Times New Roman" w:hAnsi="Times New Roman" w:cs="Times New Roman"/>
          <w:b/>
          <w:sz w:val="24"/>
        </w:rPr>
      </w:pPr>
    </w:p>
    <w:p w:rsidR="00A17343" w:rsidRDefault="00A17343" w:rsidP="00A17343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F32D7">
        <w:rPr>
          <w:rFonts w:ascii="Times New Roman" w:hAnsi="Times New Roman" w:cs="Times New Roman"/>
          <w:bCs/>
          <w:sz w:val="24"/>
          <w:szCs w:val="24"/>
        </w:rPr>
        <w:t>К.л. № 277 Приемане на Правилник за изменение на Правилника за организацията и дейността на обществения посредник на територията на Община Русе – Приема 5/0/2.</w:t>
      </w:r>
    </w:p>
    <w:p w:rsidR="00A17343" w:rsidRPr="00FF32D7" w:rsidRDefault="00A17343" w:rsidP="00A17343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F32D7">
        <w:rPr>
          <w:rFonts w:ascii="Times New Roman" w:hAnsi="Times New Roman" w:cs="Times New Roman"/>
          <w:bCs/>
          <w:sz w:val="24"/>
          <w:szCs w:val="24"/>
        </w:rPr>
        <w:t xml:space="preserve">К.л. № 260 Увеличаване капитала на „Общински транспорт </w:t>
      </w:r>
      <w:proofErr w:type="gramStart"/>
      <w:r w:rsidRPr="00FF32D7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Pr="00FF32D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F32D7">
        <w:rPr>
          <w:rFonts w:ascii="Times New Roman" w:hAnsi="Times New Roman" w:cs="Times New Roman"/>
          <w:b/>
          <w:bCs/>
          <w:sz w:val="24"/>
          <w:szCs w:val="24"/>
        </w:rPr>
        <w:t>Приема 4/0/3.</w:t>
      </w:r>
      <w:r w:rsidRPr="00FF32D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7343" w:rsidRPr="00A27E39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261 Откриване на процедура за приватизация на сграда за търговия-бивша сладкарница „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Бор“ в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кв. Дружба II-„Селеметя“, с административен адрес: гр. Русе, ул. „Кръстец“ №81, предмет на АОС №5335/14.02.2008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262 Състав на Комисията по приватизация и следприватизационен контрол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263 Застраховане на социални жилищни имоти – частна общинска собственост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6/0/0.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264 Прехвърляне на общински недвижим имот, представляващ придаваем терен от 16 кв.м по улична регулация от ПИ 63427.8.802 към частния ПИ с идентификатор 63427.8.1526, срещу отнемане на терен от 6 кв.м. от частния ПИ с идентификатор 63427.8.1526 и придаване към общинския ПИ 63427.8.802, за образуване на нов УПИ XV-1526 “за обществено обслужване и складови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дейности“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>, в кв. Източна промишлена зона, град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265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266 Откриване процедура за провеждане на публичен търг с явно наддаване за продажба на общински имот в с.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267 Определяне на начална тръжна цена за отдаване под наем на земеделски земи от общинския поземлен фонд на Община Русе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 xml:space="preserve">Приема 7/0/0. 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268 Предоставяне безвъзмездно за управление на помещения в сградата на Кметство с. Ново село, Община Русе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 xml:space="preserve">Приема 7/0/0. 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269 Продажба на общински поземлен имот, намиращ се в гр. Русе, кв. ДЗС, ул. „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Явор“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>,  по чл.35, ал.1 от Закона за общинската собственост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270 Отдаване под наем на горски територии, собственост на Община Русе, като специализирана фуражна база за изхранване на дивеча, в полза на ТП „Държавно горско стопанство -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Сеслав“ –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гр. Кубрат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271 Откриване на процедура за провеждане на публичен търг с явно наддаване за продажба на недвижим имот - частна общинска собственост, намиращ се в гр. Русе, кв. „Източна промишлена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зона“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272 Прекратяване на съсобственост чрез продажба частта на Община Русе от недвижим имот, намиращ се в гр. Русе, м. „Хаджигенова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чешма“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273 Актуализация на местоположението, броя на местата на таксиметровите стоянки и обозначаването им в гр.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274 Приемане на Наредба за изменение и допълнение на Наредба № 28 за условията и реда за използване на спортните обекти, собственост на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275 Одобряване на Договор за сътрудничество за реализиране на програма „Академия за родители към Община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дейност „Общинско училище за бъдещи и настоящи родители“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6/0/1.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276 Отчет за 63. МФ „Мартенски музикални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дни“ Русе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>, 15 – 31 март,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278 Одобряване на задание,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разрешаване  изработването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на  подробен устройствен план /ПУП/  – Парцеларен план за пътни връзки до ПИ 63427.107.76, ПИ 63427.107.77 и ПИ 63427.107.58  в м. „Гарван бюлюк“, землище на гр.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279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51679.503.1632,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51679.503.1562,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281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51679.503.1452,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282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51679.503.1453, намиращ се в местност „Дрибак 3,4“, село Николово,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283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47336.300.8, намиращ се в местност „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284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47336.300.7, намиращ се в местност „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Калето“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>, град Мартен, община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285 Доплащане на км/пробег за компенсиране разходите от извършването на превозите на пътници, извън чертите на гр. Русе, определени със строителните му граници в действащия устройствен план по градските линии от Общинската транспортна схема и приемане на решение за субсидиране на „Общински транспорт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Русе“ ЕАД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на км/пробег за извършваните курсове извън пиковите часове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5/0/2.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286 Определяне на нов председател на Общински съвет по наркотични вещества /ОбСНВ/ - Русе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125EE5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287 Корекция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5/0/2.</w:t>
      </w:r>
      <w:r w:rsidRPr="00125EE5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17343" w:rsidRPr="00125EE5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288 Промяна на списъка на лицата и длъжностите, имащи право на транспортни разходи съгласно чл. 38 ал.1, т.1 и т.2 от ПМС № 13/29.01.2024 г. за изпълнението на Държавния бюджет за 2024 година, утвърден с Решение на Общински съвет № 119, прието с Протокол № 5/16.02.2024 г. - Приложение № 18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  <w:r w:rsidRPr="00125EE5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289 Кандидатстване на Община Русе с партньорска проектна идея «Градска среда, култура и икономическо развитие» по Приоритет 1 на Програма „Развитие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2027 г.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 xml:space="preserve">Приема 5/0/2.     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290 Кандидатстване на Община Русе с партньорска проектна идея «Интегрирано развитие на булевардната инфраструктура и градския транспорт в гр. Русе» по Приоритет 1 на Програма „Развитие на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регионите“ 2021</w:t>
      </w:r>
      <w:proofErr w:type="gramEnd"/>
      <w:r w:rsidRPr="00125EE5">
        <w:rPr>
          <w:rFonts w:ascii="Times New Roman" w:hAnsi="Times New Roman" w:cs="Times New Roman"/>
          <w:bCs/>
          <w:sz w:val="24"/>
          <w:szCs w:val="24"/>
        </w:rPr>
        <w:t xml:space="preserve"> – 2027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5/0/2.</w:t>
      </w:r>
    </w:p>
    <w:p w:rsidR="00A17343" w:rsidRPr="00A27E39" w:rsidRDefault="00A17343" w:rsidP="00A17343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291 Отдаване под наем на обособени части от имоти - публична общинска собственост, предоставени за управление на учебни заведения от общинската образователна 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A27E39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 xml:space="preserve">К.л. № 292 Отдаване под наем на имот - частна общинска собственост, за клуб на Сдружение „Център </w:t>
      </w:r>
      <w:proofErr w:type="gramStart"/>
      <w:r w:rsidRPr="00125EE5">
        <w:rPr>
          <w:rFonts w:ascii="Times New Roman" w:hAnsi="Times New Roman" w:cs="Times New Roman"/>
          <w:bCs/>
          <w:sz w:val="24"/>
          <w:szCs w:val="24"/>
        </w:rPr>
        <w:t>Динамика“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FF32D7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293 Определяне на зона за кратковременно платено паркиране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F32D7">
        <w:rPr>
          <w:rFonts w:ascii="Times New Roman" w:hAnsi="Times New Roman" w:cs="Times New Roman"/>
          <w:b/>
          <w:bCs/>
          <w:sz w:val="24"/>
          <w:szCs w:val="24"/>
        </w:rPr>
        <w:t>Не приема 1/0/6.</w:t>
      </w:r>
    </w:p>
    <w:p w:rsidR="00A17343" w:rsidRPr="00FF32D7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Предложение за изслушване на гражданин по материала – </w:t>
      </w:r>
      <w:r w:rsidRPr="00FF32D7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D7">
        <w:rPr>
          <w:rFonts w:ascii="Times New Roman" w:hAnsi="Times New Roman" w:cs="Times New Roman"/>
          <w:b/>
          <w:bCs/>
          <w:sz w:val="24"/>
          <w:szCs w:val="24"/>
        </w:rPr>
        <w:t>Иво Пазарджиев: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Генералния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план е решението на този въпрос мисля.</w:t>
      </w:r>
    </w:p>
    <w:p w:rsidR="00A17343" w:rsidRPr="00125EE5" w:rsidRDefault="00A17343" w:rsidP="00A173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D7">
        <w:rPr>
          <w:rFonts w:ascii="Times New Roman" w:hAnsi="Times New Roman" w:cs="Times New Roman"/>
          <w:b/>
          <w:bCs/>
          <w:sz w:val="24"/>
          <w:szCs w:val="24"/>
        </w:rPr>
        <w:t>Елеонора Николова: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Аз ще подкрепя Галичка Николова да се създаде работна група с участие на общински съветници и други.</w:t>
      </w:r>
    </w:p>
    <w:p w:rsidR="00A17343" w:rsidRPr="00FF32D7" w:rsidRDefault="00A17343" w:rsidP="00A1734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5">
        <w:rPr>
          <w:rFonts w:ascii="Times New Roman" w:hAnsi="Times New Roman" w:cs="Times New Roman"/>
          <w:bCs/>
          <w:sz w:val="24"/>
          <w:szCs w:val="24"/>
        </w:rPr>
        <w:t>К.л. № 294 Промяна на характера на собствеността от публична общинска в частна общинска собственост на недвижим имот, представляващ поземлен имот с идентификатор 63427.7.64 по Кадастралната карта и кадастралните регистри на град Русе, заедно с построената в имота сграда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F32D7">
        <w:rPr>
          <w:rFonts w:ascii="Times New Roman" w:hAnsi="Times New Roman" w:cs="Times New Roman"/>
          <w:b/>
          <w:bCs/>
          <w:sz w:val="24"/>
          <w:szCs w:val="24"/>
        </w:rPr>
        <w:t>Приема 7/0/0.</w:t>
      </w:r>
    </w:p>
    <w:p w:rsidR="00A17343" w:rsidRPr="00FF32D7" w:rsidRDefault="00A17343" w:rsidP="004E1727">
      <w:pPr>
        <w:numPr>
          <w:ilvl w:val="0"/>
          <w:numId w:val="10"/>
        </w:numPr>
        <w:tabs>
          <w:tab w:val="left" w:pos="284"/>
          <w:tab w:val="left" w:pos="420"/>
          <w:tab w:val="left" w:pos="1560"/>
          <w:tab w:val="left" w:pos="4678"/>
        </w:tabs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17343">
        <w:rPr>
          <w:rFonts w:ascii="Times New Roman" w:hAnsi="Times New Roman" w:cs="Times New Roman"/>
          <w:bCs/>
          <w:sz w:val="24"/>
          <w:szCs w:val="24"/>
        </w:rPr>
        <w:t>Одобряване на задание и разрешаване изработване на проект за изменение на общ устройствен план (ИОУП) на Община Русе в обхват поземлени имоти с идентификатори 51679.207.17, 51679.207.18, 51679.207.19 и 51679.207.20 по КККР на село Николово, намиращи се в местност „</w:t>
      </w:r>
      <w:proofErr w:type="gramStart"/>
      <w:r w:rsidRPr="00A17343">
        <w:rPr>
          <w:rFonts w:ascii="Times New Roman" w:hAnsi="Times New Roman" w:cs="Times New Roman"/>
          <w:bCs/>
          <w:sz w:val="24"/>
          <w:szCs w:val="24"/>
        </w:rPr>
        <w:t>Дрибака“</w:t>
      </w:r>
      <w:proofErr w:type="gramEnd"/>
      <w:r w:rsidRPr="00A17343">
        <w:rPr>
          <w:rFonts w:ascii="Times New Roman" w:hAnsi="Times New Roman" w:cs="Times New Roman"/>
          <w:bCs/>
          <w:sz w:val="24"/>
          <w:szCs w:val="24"/>
        </w:rPr>
        <w:t xml:space="preserve">, община Русе, като се предвиди устройствена зона – обособяване на жилищна зона с преобладаващо малкоетажно застрояване – „Зона (Жм)“ – </w:t>
      </w:r>
      <w:r w:rsidRPr="00A17343">
        <w:rPr>
          <w:rFonts w:ascii="Times New Roman" w:hAnsi="Times New Roman" w:cs="Times New Roman"/>
          <w:b/>
          <w:bCs/>
          <w:sz w:val="24"/>
          <w:szCs w:val="24"/>
        </w:rPr>
        <w:t>Приема 5/0/2.</w:t>
      </w:r>
    </w:p>
    <w:sectPr w:rsidR="00A17343" w:rsidRPr="00FF32D7" w:rsidSect="00140A0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0D1"/>
    <w:multiLevelType w:val="hybridMultilevel"/>
    <w:tmpl w:val="3C30468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83674C3"/>
    <w:multiLevelType w:val="hybridMultilevel"/>
    <w:tmpl w:val="6CFC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0DC6"/>
    <w:multiLevelType w:val="hybridMultilevel"/>
    <w:tmpl w:val="BB48683C"/>
    <w:lvl w:ilvl="0" w:tplc="D1B6C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A80240"/>
    <w:multiLevelType w:val="hybridMultilevel"/>
    <w:tmpl w:val="FD4852E6"/>
    <w:lvl w:ilvl="0" w:tplc="0402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8678DD"/>
    <w:multiLevelType w:val="hybridMultilevel"/>
    <w:tmpl w:val="BB48683C"/>
    <w:lvl w:ilvl="0" w:tplc="D1B6C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443CC4"/>
    <w:multiLevelType w:val="hybridMultilevel"/>
    <w:tmpl w:val="BB48683C"/>
    <w:lvl w:ilvl="0" w:tplc="D1B6C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B40A6F"/>
    <w:multiLevelType w:val="hybridMultilevel"/>
    <w:tmpl w:val="C972AFDA"/>
    <w:lvl w:ilvl="0" w:tplc="E3F4C64E">
      <w:start w:val="1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9EA9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98E1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8EBE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01A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148E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44D7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F635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8A6B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7F21B56"/>
    <w:multiLevelType w:val="hybridMultilevel"/>
    <w:tmpl w:val="6AACA0A0"/>
    <w:lvl w:ilvl="0" w:tplc="91C0D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03102"/>
    <w:multiLevelType w:val="hybridMultilevel"/>
    <w:tmpl w:val="BDD89DC4"/>
    <w:lvl w:ilvl="0" w:tplc="D9BA65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B50CA7"/>
    <w:multiLevelType w:val="hybridMultilevel"/>
    <w:tmpl w:val="BB48683C"/>
    <w:lvl w:ilvl="0" w:tplc="D1B6C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5951CEE"/>
    <w:multiLevelType w:val="hybridMultilevel"/>
    <w:tmpl w:val="BB48683C"/>
    <w:lvl w:ilvl="0" w:tplc="D1B6C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A"/>
    <w:rsid w:val="00140A0B"/>
    <w:rsid w:val="001705FC"/>
    <w:rsid w:val="001B2498"/>
    <w:rsid w:val="002343CD"/>
    <w:rsid w:val="002614EA"/>
    <w:rsid w:val="00286B72"/>
    <w:rsid w:val="002B0902"/>
    <w:rsid w:val="0033455C"/>
    <w:rsid w:val="004864C1"/>
    <w:rsid w:val="004A3CD3"/>
    <w:rsid w:val="00597DB9"/>
    <w:rsid w:val="00615EA5"/>
    <w:rsid w:val="006C7E8E"/>
    <w:rsid w:val="00715C0E"/>
    <w:rsid w:val="007471C6"/>
    <w:rsid w:val="0081621D"/>
    <w:rsid w:val="008C1948"/>
    <w:rsid w:val="009237CC"/>
    <w:rsid w:val="00A17343"/>
    <w:rsid w:val="00AF3FBF"/>
    <w:rsid w:val="00AF43AA"/>
    <w:rsid w:val="00C84F0D"/>
    <w:rsid w:val="00CC448A"/>
    <w:rsid w:val="00D9646B"/>
    <w:rsid w:val="00DC298F"/>
    <w:rsid w:val="00ED030B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136E"/>
  <w15:chartTrackingRefBased/>
  <w15:docId w15:val="{4ECB18F6-669E-4636-9DBA-481B8F5D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F43AA"/>
    <w:pPr>
      <w:keepNext/>
      <w:keepLines/>
      <w:numPr>
        <w:numId w:val="1"/>
      </w:numPr>
      <w:spacing w:after="262" w:line="254" w:lineRule="auto"/>
      <w:ind w:left="16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F43A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F4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4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12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10</cp:revision>
  <cp:lastPrinted>2024-06-20T13:05:00Z</cp:lastPrinted>
  <dcterms:created xsi:type="dcterms:W3CDTF">2024-06-17T07:54:00Z</dcterms:created>
  <dcterms:modified xsi:type="dcterms:W3CDTF">2024-06-21T06:08:00Z</dcterms:modified>
</cp:coreProperties>
</file>